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95" w:rsidRPr="00A9441F" w:rsidRDefault="007C4595" w:rsidP="007C4595">
      <w:pPr>
        <w:widowControl w:val="0"/>
        <w:jc w:val="center"/>
        <w:rPr>
          <w:bCs/>
          <w:i/>
          <w:sz w:val="26"/>
          <w:szCs w:val="26"/>
          <w:lang w:val="pt-BR"/>
        </w:rPr>
      </w:pPr>
      <w:r w:rsidRPr="00A9441F">
        <w:rPr>
          <w:bCs/>
          <w:i/>
          <w:iCs/>
          <w:sz w:val="26"/>
          <w:lang w:val="pt-BR"/>
        </w:rPr>
        <w:t xml:space="preserve">Mẫu số 47-HC </w:t>
      </w:r>
      <w:r w:rsidRPr="00A9441F">
        <w:rPr>
          <w:bCs/>
          <w:i/>
          <w:sz w:val="26"/>
          <w:szCs w:val="26"/>
          <w:lang w:val="pt-BR"/>
        </w:rPr>
        <w:t>(Ban hành kèm theo Nghị quyết số 02/2017/NQ-HĐTP</w:t>
      </w:r>
    </w:p>
    <w:p w:rsidR="007C4595" w:rsidRPr="007C4595" w:rsidRDefault="007C4595" w:rsidP="007C4595">
      <w:pPr>
        <w:widowControl w:val="0"/>
        <w:ind w:firstLine="109"/>
        <w:jc w:val="center"/>
        <w:rPr>
          <w:bCs/>
          <w:i/>
          <w:sz w:val="26"/>
          <w:szCs w:val="26"/>
          <w:lang w:val="pt-BR"/>
        </w:rPr>
      </w:pPr>
      <w:r w:rsidRPr="00A9441F">
        <w:rPr>
          <w:bCs/>
          <w:i/>
          <w:sz w:val="26"/>
          <w:szCs w:val="26"/>
          <w:lang w:val="pt-BR"/>
        </w:rPr>
        <w:t xml:space="preserve"> </w:t>
      </w:r>
      <w:r w:rsidRPr="007C4595">
        <w:rPr>
          <w:bCs/>
          <w:i/>
          <w:sz w:val="26"/>
          <w:szCs w:val="26"/>
          <w:lang w:val="pt-BR"/>
        </w:rPr>
        <w:t>ngày 13 tháng 01 năm 2017 của Hội đồng Thẩm phán Tòa án nhân dân tối cao)</w:t>
      </w:r>
    </w:p>
    <w:p w:rsidR="007C4595" w:rsidRPr="007C4595" w:rsidRDefault="007C4595" w:rsidP="007C4595">
      <w:pPr>
        <w:jc w:val="center"/>
        <w:rPr>
          <w:bCs/>
          <w:i/>
          <w:lang w:val="pt-BR"/>
        </w:rPr>
      </w:pPr>
      <w:r w:rsidRPr="00250CFE">
        <w:rPr>
          <w:bCs/>
          <w:i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87630</wp:posOffset>
                </wp:positionV>
                <wp:extent cx="5857240" cy="0"/>
                <wp:effectExtent l="5715" t="5080" r="13970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D9F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25pt;margin-top:6.9pt;width:46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"/>
            </w:pict>
          </mc:Fallback>
        </mc:AlternateContent>
      </w:r>
    </w:p>
    <w:tbl>
      <w:tblPr>
        <w:tblW w:w="96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5958"/>
      </w:tblGrid>
      <w:tr w:rsidR="007C4595" w:rsidRPr="00250CFE" w:rsidTr="0050317B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C4595" w:rsidRPr="007C4595" w:rsidRDefault="007C4595" w:rsidP="0050317B">
            <w:pPr>
              <w:widowControl w:val="0"/>
              <w:jc w:val="center"/>
              <w:rPr>
                <w:sz w:val="24"/>
                <w:vertAlign w:val="superscript"/>
                <w:lang w:val="pt-BR"/>
              </w:rPr>
            </w:pPr>
            <w:r w:rsidRPr="007C4595">
              <w:rPr>
                <w:b/>
                <w:sz w:val="24"/>
                <w:lang w:val="pt-BR"/>
              </w:rPr>
              <w:t>TÒA ÁN NHÂN DÂN</w:t>
            </w:r>
            <w:r w:rsidRPr="007C4595">
              <w:rPr>
                <w:sz w:val="24"/>
                <w:lang w:val="pt-BR"/>
              </w:rPr>
              <w:t xml:space="preserve">...... </w:t>
            </w:r>
            <w:r w:rsidRPr="007C4595">
              <w:rPr>
                <w:bCs/>
                <w:sz w:val="24"/>
                <w:vertAlign w:val="superscript"/>
                <w:lang w:val="pt-BR"/>
              </w:rPr>
              <w:t>(1</w:t>
            </w:r>
            <w:r w:rsidRPr="007C4595">
              <w:rPr>
                <w:b/>
                <w:bCs/>
                <w:sz w:val="24"/>
                <w:vertAlign w:val="superscript"/>
                <w:lang w:val="pt-BR"/>
              </w:rPr>
              <w:t>)</w:t>
            </w:r>
          </w:p>
          <w:p w:rsidR="007C4595" w:rsidRPr="007C4595" w:rsidRDefault="007C4595" w:rsidP="0050317B">
            <w:pPr>
              <w:widowControl w:val="0"/>
              <w:jc w:val="center"/>
              <w:rPr>
                <w:lang w:val="pt-BR"/>
              </w:rPr>
            </w:pPr>
            <w:r w:rsidRPr="00250CFE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21590</wp:posOffset>
                      </wp:positionV>
                      <wp:extent cx="1085850" cy="0"/>
                      <wp:effectExtent l="5080" t="13970" r="1397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8B39E" id="Straight Arrow Connector 2" o:spid="_x0000_s1026" type="#_x0000_t32" style="position:absolute;margin-left:39.25pt;margin-top:1.7pt;width:8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P2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1NZhMcJL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"/>
                  </w:pict>
                </mc:Fallback>
              </mc:AlternateContent>
            </w:r>
          </w:p>
          <w:p w:rsidR="007C4595" w:rsidRPr="007C4595" w:rsidRDefault="007C4595" w:rsidP="0050317B">
            <w:pPr>
              <w:widowControl w:val="0"/>
              <w:jc w:val="center"/>
              <w:rPr>
                <w:lang w:val="pt-BR"/>
              </w:rPr>
            </w:pPr>
            <w:r w:rsidRPr="007C4595">
              <w:rPr>
                <w:lang w:val="pt-BR"/>
              </w:rPr>
              <w:t xml:space="preserve">Số:..../.../TB-TA </w:t>
            </w:r>
          </w:p>
        </w:tc>
        <w:tc>
          <w:tcPr>
            <w:tcW w:w="5958" w:type="dxa"/>
          </w:tcPr>
          <w:p w:rsidR="007C4595" w:rsidRPr="00250CFE" w:rsidRDefault="007C4595" w:rsidP="0050317B">
            <w:pPr>
              <w:pStyle w:val="Heading2"/>
            </w:pPr>
            <w:r w:rsidRPr="00250CFE">
              <w:t>CỘNG HÒA XÃ HỘI CHỦ NGHĨA VIỆT NAM</w:t>
            </w:r>
          </w:p>
          <w:p w:rsidR="007C4595" w:rsidRPr="00250CFE" w:rsidRDefault="007C4595" w:rsidP="0050317B">
            <w:pPr>
              <w:widowControl w:val="0"/>
              <w:jc w:val="center"/>
              <w:rPr>
                <w:b/>
              </w:rPr>
            </w:pPr>
            <w:proofErr w:type="spellStart"/>
            <w:r w:rsidRPr="00250CFE">
              <w:rPr>
                <w:b/>
              </w:rPr>
              <w:t>Độc</w:t>
            </w:r>
            <w:proofErr w:type="spellEnd"/>
            <w:r w:rsidRPr="00250CFE">
              <w:rPr>
                <w:b/>
              </w:rPr>
              <w:t xml:space="preserve"> </w:t>
            </w:r>
            <w:proofErr w:type="spellStart"/>
            <w:r w:rsidRPr="00250CFE">
              <w:rPr>
                <w:b/>
              </w:rPr>
              <w:t>lập</w:t>
            </w:r>
            <w:proofErr w:type="spellEnd"/>
            <w:r w:rsidRPr="00250CFE">
              <w:rPr>
                <w:b/>
              </w:rPr>
              <w:t xml:space="preserve"> - </w:t>
            </w:r>
            <w:proofErr w:type="spellStart"/>
            <w:r w:rsidRPr="00250CFE">
              <w:rPr>
                <w:b/>
              </w:rPr>
              <w:t>Tự</w:t>
            </w:r>
            <w:proofErr w:type="spellEnd"/>
            <w:r w:rsidRPr="00250CFE">
              <w:rPr>
                <w:b/>
              </w:rPr>
              <w:t xml:space="preserve"> do - </w:t>
            </w:r>
            <w:proofErr w:type="spellStart"/>
            <w:r w:rsidRPr="00250CFE">
              <w:rPr>
                <w:b/>
              </w:rPr>
              <w:t>Hạnh</w:t>
            </w:r>
            <w:proofErr w:type="spellEnd"/>
            <w:r w:rsidRPr="00250CFE">
              <w:rPr>
                <w:b/>
              </w:rPr>
              <w:t xml:space="preserve"> </w:t>
            </w:r>
            <w:proofErr w:type="spellStart"/>
            <w:r w:rsidRPr="00250CFE">
              <w:rPr>
                <w:b/>
              </w:rPr>
              <w:t>phúc</w:t>
            </w:r>
            <w:proofErr w:type="spellEnd"/>
          </w:p>
          <w:p w:rsidR="007C4595" w:rsidRPr="00250CFE" w:rsidRDefault="007C4595" w:rsidP="0050317B">
            <w:pPr>
              <w:widowControl w:val="0"/>
              <w:jc w:val="center"/>
            </w:pPr>
            <w:r w:rsidRPr="00250CFE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66040</wp:posOffset>
                      </wp:positionV>
                      <wp:extent cx="1990725" cy="0"/>
                      <wp:effectExtent l="5080" t="5715" r="13970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CE08E" id="Straight Arrow Connector 1" o:spid="_x0000_s1026" type="#_x0000_t32" style="position:absolute;margin-left:64.95pt;margin-top:5.2pt;width:15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"/>
                  </w:pict>
                </mc:Fallback>
              </mc:AlternateContent>
            </w:r>
          </w:p>
          <w:p w:rsidR="007C4595" w:rsidRPr="00250CFE" w:rsidRDefault="007C4595" w:rsidP="0050317B">
            <w:pPr>
              <w:widowControl w:val="0"/>
              <w:ind w:left="284"/>
              <w:jc w:val="center"/>
              <w:rPr>
                <w:i/>
                <w:iCs/>
                <w:vertAlign w:val="superscript"/>
              </w:rPr>
            </w:pPr>
            <w:r w:rsidRPr="00250CFE">
              <w:t>...</w:t>
            </w:r>
            <w:r w:rsidRPr="00250CFE">
              <w:rPr>
                <w:i/>
              </w:rPr>
              <w:t xml:space="preserve">, </w:t>
            </w:r>
            <w:proofErr w:type="spellStart"/>
            <w:r w:rsidRPr="00250CFE">
              <w:rPr>
                <w:i/>
              </w:rPr>
              <w:t>ngày</w:t>
            </w:r>
            <w:proofErr w:type="spellEnd"/>
            <w:r w:rsidRPr="00250CFE">
              <w:t xml:space="preserve">...... </w:t>
            </w:r>
            <w:proofErr w:type="spellStart"/>
            <w:r w:rsidRPr="00250CFE">
              <w:rPr>
                <w:i/>
              </w:rPr>
              <w:t>tháng</w:t>
            </w:r>
            <w:proofErr w:type="spellEnd"/>
            <w:r w:rsidRPr="00250CFE">
              <w:t xml:space="preserve"> ......</w:t>
            </w:r>
            <w:r w:rsidRPr="00250CFE">
              <w:rPr>
                <w:i/>
              </w:rPr>
              <w:t xml:space="preserve"> </w:t>
            </w:r>
            <w:proofErr w:type="spellStart"/>
            <w:r w:rsidRPr="00250CFE">
              <w:rPr>
                <w:i/>
              </w:rPr>
              <w:t>năm</w:t>
            </w:r>
            <w:proofErr w:type="spellEnd"/>
            <w:r w:rsidRPr="00250CFE">
              <w:rPr>
                <w:i/>
              </w:rPr>
              <w:t>...</w:t>
            </w:r>
            <w:r w:rsidRPr="00250CFE">
              <w:rPr>
                <w:i/>
                <w:vertAlign w:val="superscript"/>
              </w:rPr>
              <w:t xml:space="preserve"> </w:t>
            </w:r>
          </w:p>
        </w:tc>
      </w:tr>
    </w:tbl>
    <w:p w:rsidR="007C4595" w:rsidRPr="00250CFE" w:rsidRDefault="007C4595" w:rsidP="007C4595">
      <w:pPr>
        <w:widowControl w:val="0"/>
        <w:jc w:val="center"/>
        <w:rPr>
          <w:b/>
          <w:bCs/>
        </w:rPr>
      </w:pPr>
    </w:p>
    <w:p w:rsidR="007C4595" w:rsidRPr="00250CFE" w:rsidRDefault="007C4595" w:rsidP="007C4595">
      <w:pPr>
        <w:widowControl w:val="0"/>
        <w:jc w:val="center"/>
        <w:rPr>
          <w:b/>
          <w:bCs/>
        </w:rPr>
      </w:pPr>
      <w:r>
        <w:rPr>
          <w:b/>
          <w:bCs/>
        </w:rPr>
        <w:t>QUYẾT ĐỊNH</w:t>
      </w:r>
      <w:r w:rsidRPr="00250CFE">
        <w:rPr>
          <w:b/>
          <w:bCs/>
        </w:rPr>
        <w:t xml:space="preserve"> </w:t>
      </w:r>
    </w:p>
    <w:p w:rsidR="007C4595" w:rsidRPr="00250CFE" w:rsidRDefault="007C4595" w:rsidP="007C4595">
      <w:pPr>
        <w:widowControl w:val="0"/>
        <w:jc w:val="center"/>
        <w:rPr>
          <w:b/>
          <w:bCs/>
        </w:rPr>
      </w:pPr>
      <w:r w:rsidRPr="00250CFE">
        <w:rPr>
          <w:b/>
          <w:bCs/>
        </w:rPr>
        <w:t xml:space="preserve">SỬA CHỮA, BỔ SUNG BẢN ÁN </w:t>
      </w:r>
      <w:r>
        <w:rPr>
          <w:b/>
          <w:bCs/>
        </w:rPr>
        <w:t xml:space="preserve">(QUYẾT ĐỊNH) </w:t>
      </w:r>
      <w:r w:rsidRPr="00250CFE">
        <w:rPr>
          <w:b/>
          <w:bCs/>
        </w:rPr>
        <w:t>PHÚC THẨM</w:t>
      </w:r>
    </w:p>
    <w:p w:rsidR="007C4595" w:rsidRPr="00250CFE" w:rsidRDefault="007C4595" w:rsidP="007C4595">
      <w:pPr>
        <w:widowControl w:val="0"/>
        <w:jc w:val="center"/>
      </w:pPr>
    </w:p>
    <w:p w:rsidR="007C4595" w:rsidRPr="00250CFE" w:rsidRDefault="007C4595" w:rsidP="007C4595">
      <w:pPr>
        <w:widowControl w:val="0"/>
        <w:jc w:val="both"/>
      </w:pPr>
      <w:r w:rsidRPr="00250CFE">
        <w:tab/>
      </w:r>
      <w:proofErr w:type="spellStart"/>
      <w:r w:rsidRPr="00250CFE">
        <w:t>Căn</w:t>
      </w:r>
      <w:proofErr w:type="spellEnd"/>
      <w:r w:rsidRPr="00250CFE">
        <w:t xml:space="preserve"> </w:t>
      </w:r>
      <w:proofErr w:type="spellStart"/>
      <w:r w:rsidRPr="00250CFE">
        <w:t>cứ</w:t>
      </w:r>
      <w:proofErr w:type="spellEnd"/>
      <w:r w:rsidRPr="00250CFE">
        <w:t xml:space="preserve"> </w:t>
      </w:r>
      <w:proofErr w:type="spellStart"/>
      <w:r w:rsidRPr="00250CFE">
        <w:t>vào</w:t>
      </w:r>
      <w:proofErr w:type="spellEnd"/>
      <w:r w:rsidRPr="00250CFE">
        <w:t xml:space="preserve"> </w:t>
      </w:r>
      <w:proofErr w:type="spellStart"/>
      <w:r w:rsidRPr="00250CFE">
        <w:t>Điều</w:t>
      </w:r>
      <w:proofErr w:type="spellEnd"/>
      <w:r w:rsidRPr="00250CFE">
        <w:t xml:space="preserve"> 197 </w:t>
      </w:r>
      <w:proofErr w:type="spellStart"/>
      <w:r w:rsidRPr="00250CFE">
        <w:t>của</w:t>
      </w:r>
      <w:proofErr w:type="spellEnd"/>
      <w:r w:rsidRPr="00250CFE">
        <w:t xml:space="preserve"> </w:t>
      </w:r>
      <w:proofErr w:type="spellStart"/>
      <w:r w:rsidRPr="00250CFE">
        <w:t>Luật</w:t>
      </w:r>
      <w:proofErr w:type="spellEnd"/>
      <w:r w:rsidRPr="00250CFE">
        <w:t xml:space="preserve"> </w:t>
      </w:r>
      <w:proofErr w:type="spellStart"/>
      <w:r w:rsidRPr="00250CFE">
        <w:t>tố</w:t>
      </w:r>
      <w:proofErr w:type="spellEnd"/>
      <w:r w:rsidRPr="00250CFE">
        <w:t xml:space="preserve"> </w:t>
      </w:r>
      <w:proofErr w:type="spellStart"/>
      <w:r w:rsidRPr="00250CFE">
        <w:t>tụng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>;</w:t>
      </w:r>
    </w:p>
    <w:p w:rsidR="007C4595" w:rsidRPr="00320F5B" w:rsidRDefault="007C4595" w:rsidP="007C4595">
      <w:pPr>
        <w:widowControl w:val="0"/>
        <w:jc w:val="both"/>
        <w:rPr>
          <w:sz w:val="12"/>
        </w:rPr>
      </w:pPr>
    </w:p>
    <w:p w:rsidR="007C4595" w:rsidRDefault="007C4595" w:rsidP="007C4595">
      <w:pPr>
        <w:widowControl w:val="0"/>
        <w:spacing w:after="240"/>
        <w:jc w:val="both"/>
      </w:pPr>
      <w:r w:rsidRPr="00250CFE">
        <w:tab/>
      </w:r>
      <w:proofErr w:type="spellStart"/>
      <w:r w:rsidRPr="00250CFE">
        <w:t>Xét</w:t>
      </w:r>
      <w:proofErr w:type="spellEnd"/>
      <w:r w:rsidRPr="00250CFE">
        <w:t xml:space="preserve"> </w:t>
      </w:r>
      <w:proofErr w:type="spellStart"/>
      <w:r w:rsidRPr="00250CFE">
        <w:t>thấy</w:t>
      </w:r>
      <w:proofErr w:type="spellEnd"/>
      <w:r w:rsidRPr="00250CFE"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B</w:t>
      </w:r>
      <w:r w:rsidRPr="00250CFE">
        <w:t>ản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r>
        <w:t>(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)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 xml:space="preserve"> </w:t>
      </w:r>
      <w:proofErr w:type="spellStart"/>
      <w:r w:rsidRPr="00250CFE">
        <w:t>phúc</w:t>
      </w:r>
      <w:proofErr w:type="spellEnd"/>
      <w:r w:rsidRPr="00250CFE">
        <w:t xml:space="preserve"> </w:t>
      </w:r>
      <w:proofErr w:type="spellStart"/>
      <w:r w:rsidRPr="00250CFE">
        <w:t>thẩm</w:t>
      </w:r>
      <w:proofErr w:type="spellEnd"/>
      <w:r w:rsidRPr="00250CFE">
        <w:t xml:space="preserve"> </w:t>
      </w:r>
      <w:proofErr w:type="spellStart"/>
      <w:r w:rsidRPr="00250CFE">
        <w:t>số</w:t>
      </w:r>
      <w:proofErr w:type="spellEnd"/>
      <w:r>
        <w:t>.</w:t>
      </w:r>
      <w:r w:rsidRPr="00250CFE">
        <w:t>..../...</w:t>
      </w:r>
      <w:r>
        <w:t>..</w:t>
      </w:r>
      <w:r w:rsidRPr="00250CFE">
        <w:t>/HC-PT</w:t>
      </w:r>
      <w:r w:rsidRPr="00250CFE">
        <w:rPr>
          <w:b/>
          <w:bCs/>
          <w:vertAlign w:val="superscript"/>
        </w:rPr>
        <w:t xml:space="preserve"> </w:t>
      </w:r>
      <w:proofErr w:type="spellStart"/>
      <w:r w:rsidRPr="00250CFE">
        <w:t>ngày</w:t>
      </w:r>
      <w:proofErr w:type="spellEnd"/>
      <w:r w:rsidRPr="00250CFE">
        <w:t>..</w:t>
      </w:r>
      <w:r>
        <w:t>..</w:t>
      </w:r>
      <w:r w:rsidRPr="00250CFE">
        <w:t>.</w:t>
      </w:r>
      <w:r>
        <w:t xml:space="preserve"> </w:t>
      </w:r>
      <w:proofErr w:type="spellStart"/>
      <w:r w:rsidRPr="00250CFE">
        <w:t>tháng</w:t>
      </w:r>
      <w:proofErr w:type="spellEnd"/>
      <w:r w:rsidRPr="00250CFE">
        <w:t>...</w:t>
      </w:r>
      <w:r>
        <w:t>..</w:t>
      </w:r>
      <w:r w:rsidRPr="00250CFE">
        <w:t xml:space="preserve"> </w:t>
      </w:r>
      <w:proofErr w:type="spellStart"/>
      <w:r w:rsidRPr="00250CFE">
        <w:t>năm</w:t>
      </w:r>
      <w:proofErr w:type="spellEnd"/>
      <w:r>
        <w:t>.....</w:t>
      </w:r>
      <w:r w:rsidRPr="00250CFE">
        <w:t xml:space="preserve"> </w:t>
      </w:r>
      <w:proofErr w:type="spellStart"/>
      <w:r w:rsidRPr="00250CFE">
        <w:t>về</w:t>
      </w:r>
      <w:proofErr w:type="spellEnd"/>
      <w:r w:rsidRPr="00250CFE">
        <w:t>.......</w:t>
      </w:r>
      <w:r>
        <w:t>.............................</w:t>
      </w:r>
      <w:r w:rsidRPr="00250CFE">
        <w:t>............</w:t>
      </w:r>
      <w:r>
        <w:t xml:space="preserve"> </w:t>
      </w:r>
      <w:proofErr w:type="spellStart"/>
      <w:r w:rsidRPr="00250CFE">
        <w:t>của</w:t>
      </w:r>
      <w:proofErr w:type="spellEnd"/>
      <w:r w:rsidRPr="00250CFE">
        <w:t xml:space="preserve"> </w:t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 w:rsidRPr="00250CFE">
        <w:rPr>
          <w:bCs/>
          <w:vertAlign w:val="superscript"/>
        </w:rPr>
        <w:t>(2)</w:t>
      </w:r>
      <w:r w:rsidRPr="00250CFE">
        <w:t>..................</w:t>
      </w:r>
      <w:r>
        <w:t>............ do…………..</w:t>
      </w:r>
      <w:r>
        <w:rPr>
          <w:vertAlign w:val="superscript"/>
        </w:rPr>
        <w:t>(3)</w:t>
      </w:r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: </w:t>
      </w:r>
      <w:r w:rsidRPr="00250CFE">
        <w:t xml:space="preserve"> </w:t>
      </w:r>
    </w:p>
    <w:p w:rsidR="007C4595" w:rsidRPr="00EC343F" w:rsidRDefault="007C4595" w:rsidP="007C4595">
      <w:pPr>
        <w:tabs>
          <w:tab w:val="left" w:leader="dot" w:pos="9072"/>
        </w:tabs>
        <w:ind w:firstLine="720"/>
      </w:pPr>
      <w:proofErr w:type="spellStart"/>
      <w:r>
        <w:rPr>
          <w:b/>
          <w:bCs/>
          <w:i/>
          <w:iCs/>
        </w:rPr>
        <w:t>Người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khởi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kiện</w:t>
      </w:r>
      <w:proofErr w:type="spellEnd"/>
      <w:r w:rsidRPr="00EC343F">
        <w:rPr>
          <w:b/>
          <w:bCs/>
          <w:i/>
          <w:iCs/>
        </w:rPr>
        <w:t xml:space="preserve">: </w:t>
      </w:r>
      <w:r w:rsidRPr="00EC343F">
        <w:tab/>
        <w:t xml:space="preserve"> </w:t>
      </w:r>
    </w:p>
    <w:p w:rsidR="007C4595" w:rsidRPr="00EC343F" w:rsidRDefault="007C4595" w:rsidP="007C4595">
      <w:pPr>
        <w:tabs>
          <w:tab w:val="left" w:leader="dot" w:pos="9072"/>
        </w:tabs>
        <w:ind w:firstLine="720"/>
      </w:pPr>
      <w:proofErr w:type="spellStart"/>
      <w:r w:rsidRPr="00EC343F">
        <w:t>Địa</w:t>
      </w:r>
      <w:proofErr w:type="spellEnd"/>
      <w:r w:rsidRPr="00EC343F">
        <w:t xml:space="preserve"> </w:t>
      </w:r>
      <w:proofErr w:type="spellStart"/>
      <w:r w:rsidRPr="00EC343F">
        <w:t>chỉ</w:t>
      </w:r>
      <w:proofErr w:type="spellEnd"/>
      <w:r w:rsidRPr="00EC343F">
        <w:t>:</w:t>
      </w:r>
      <w:r w:rsidRPr="00EC343F">
        <w:tab/>
      </w:r>
    </w:p>
    <w:p w:rsidR="007C4595" w:rsidRPr="00EC343F" w:rsidRDefault="007C4595" w:rsidP="007C4595">
      <w:pPr>
        <w:tabs>
          <w:tab w:val="left" w:leader="dot" w:pos="9072"/>
        </w:tabs>
        <w:ind w:firstLine="72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Người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bị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kiện</w:t>
      </w:r>
      <w:proofErr w:type="spellEnd"/>
      <w:r w:rsidRPr="00EC343F">
        <w:rPr>
          <w:b/>
          <w:bCs/>
          <w:i/>
          <w:iCs/>
        </w:rPr>
        <w:t xml:space="preserve">: </w:t>
      </w:r>
      <w:r w:rsidRPr="00EC343F">
        <w:tab/>
      </w:r>
    </w:p>
    <w:p w:rsidR="007C4595" w:rsidRPr="00EC343F" w:rsidRDefault="007C4595" w:rsidP="007C4595">
      <w:pPr>
        <w:tabs>
          <w:tab w:val="left" w:leader="dot" w:pos="9072"/>
        </w:tabs>
        <w:ind w:firstLine="720"/>
      </w:pPr>
      <w:proofErr w:type="spellStart"/>
      <w:r w:rsidRPr="00EC343F">
        <w:t>Địa</w:t>
      </w:r>
      <w:proofErr w:type="spellEnd"/>
      <w:r w:rsidRPr="00EC343F">
        <w:t xml:space="preserve"> </w:t>
      </w:r>
      <w:proofErr w:type="spellStart"/>
      <w:r w:rsidRPr="00EC343F">
        <w:t>chỉ</w:t>
      </w:r>
      <w:proofErr w:type="spellEnd"/>
      <w:r w:rsidRPr="00EC343F">
        <w:t>:</w:t>
      </w:r>
      <w:r w:rsidRPr="00EC343F">
        <w:tab/>
      </w:r>
    </w:p>
    <w:p w:rsidR="007C4595" w:rsidRPr="00EC343F" w:rsidRDefault="007C4595" w:rsidP="007C4595">
      <w:pPr>
        <w:tabs>
          <w:tab w:val="left" w:leader="dot" w:pos="9072"/>
        </w:tabs>
        <w:ind w:firstLine="720"/>
      </w:pPr>
      <w:proofErr w:type="spellStart"/>
      <w:r>
        <w:rPr>
          <w:b/>
          <w:bCs/>
          <w:i/>
          <w:iCs/>
        </w:rPr>
        <w:t>Người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có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quyền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lợi</w:t>
      </w:r>
      <w:proofErr w:type="spellEnd"/>
      <w:r>
        <w:rPr>
          <w:b/>
          <w:bCs/>
          <w:i/>
          <w:iCs/>
        </w:rPr>
        <w:t>,</w:t>
      </w:r>
      <w:r w:rsidRPr="00EC343F">
        <w:rPr>
          <w:b/>
          <w:bCs/>
          <w:i/>
          <w:iCs/>
        </w:rPr>
        <w:t xml:space="preserve"> </w:t>
      </w:r>
      <w:proofErr w:type="spellStart"/>
      <w:r w:rsidRPr="00EC343F">
        <w:rPr>
          <w:b/>
          <w:bCs/>
          <w:i/>
          <w:iCs/>
        </w:rPr>
        <w:t>nghĩa</w:t>
      </w:r>
      <w:proofErr w:type="spellEnd"/>
      <w:r w:rsidRPr="00EC343F">
        <w:rPr>
          <w:b/>
          <w:bCs/>
          <w:i/>
          <w:iCs/>
        </w:rPr>
        <w:t xml:space="preserve"> </w:t>
      </w:r>
      <w:proofErr w:type="spellStart"/>
      <w:r w:rsidRPr="00EC343F">
        <w:rPr>
          <w:b/>
          <w:bCs/>
          <w:i/>
          <w:iCs/>
        </w:rPr>
        <w:t>vụ</w:t>
      </w:r>
      <w:proofErr w:type="spellEnd"/>
      <w:r w:rsidRPr="00EC343F">
        <w:rPr>
          <w:b/>
          <w:bCs/>
          <w:i/>
          <w:iCs/>
        </w:rPr>
        <w:t xml:space="preserve"> </w:t>
      </w:r>
      <w:proofErr w:type="spellStart"/>
      <w:r w:rsidRPr="00EC343F">
        <w:rPr>
          <w:b/>
          <w:bCs/>
          <w:i/>
          <w:iCs/>
        </w:rPr>
        <w:t>liên</w:t>
      </w:r>
      <w:proofErr w:type="spellEnd"/>
      <w:r w:rsidRPr="00EC343F">
        <w:rPr>
          <w:b/>
          <w:bCs/>
          <w:i/>
          <w:iCs/>
        </w:rPr>
        <w:t xml:space="preserve"> </w:t>
      </w:r>
      <w:proofErr w:type="spellStart"/>
      <w:r w:rsidRPr="00EC343F">
        <w:rPr>
          <w:b/>
          <w:bCs/>
          <w:i/>
          <w:iCs/>
        </w:rPr>
        <w:t>quan</w:t>
      </w:r>
      <w:proofErr w:type="spellEnd"/>
      <w:r w:rsidRPr="00EC343F">
        <w:t>:</w:t>
      </w:r>
      <w:r w:rsidRPr="00EC343F">
        <w:tab/>
      </w:r>
    </w:p>
    <w:p w:rsidR="007C4595" w:rsidRDefault="007C4595" w:rsidP="007C4595">
      <w:pPr>
        <w:widowControl w:val="0"/>
        <w:ind w:firstLine="720"/>
        <w:jc w:val="both"/>
      </w:pPr>
      <w:proofErr w:type="spellStart"/>
      <w:r w:rsidRPr="00EC343F">
        <w:t>Địa</w:t>
      </w:r>
      <w:proofErr w:type="spellEnd"/>
      <w:r w:rsidRPr="00EC343F">
        <w:t xml:space="preserve"> </w:t>
      </w:r>
      <w:proofErr w:type="spellStart"/>
      <w:r w:rsidRPr="00EC343F">
        <w:t>chỉ</w:t>
      </w:r>
      <w:proofErr w:type="spellEnd"/>
      <w:r w:rsidRPr="00EC343F">
        <w:t>:</w:t>
      </w:r>
      <w:r>
        <w:t xml:space="preserve"> ....................................................................................................</w:t>
      </w:r>
      <w:r w:rsidRPr="00EC343F">
        <w:tab/>
      </w:r>
    </w:p>
    <w:p w:rsidR="007C4595" w:rsidRPr="00C07C4E" w:rsidRDefault="007C4595" w:rsidP="007C4595">
      <w:pPr>
        <w:widowControl w:val="0"/>
        <w:jc w:val="center"/>
        <w:rPr>
          <w:b/>
        </w:rPr>
      </w:pPr>
      <w:r w:rsidRPr="00C07C4E">
        <w:rPr>
          <w:b/>
        </w:rPr>
        <w:t>QUYẾT ĐỊNH</w:t>
      </w:r>
    </w:p>
    <w:p w:rsidR="007C4595" w:rsidRPr="00320F5B" w:rsidRDefault="007C4595" w:rsidP="007C4595">
      <w:pPr>
        <w:widowControl w:val="0"/>
        <w:jc w:val="both"/>
        <w:rPr>
          <w:sz w:val="16"/>
        </w:rPr>
      </w:pPr>
    </w:p>
    <w:p w:rsidR="007C4595" w:rsidRPr="00EC343F" w:rsidRDefault="007C4595" w:rsidP="007C4595">
      <w:pPr>
        <w:tabs>
          <w:tab w:val="left" w:leader="dot" w:pos="0"/>
        </w:tabs>
        <w:spacing w:before="240"/>
        <w:ind w:firstLine="720"/>
        <w:jc w:val="both"/>
      </w:pPr>
      <w:proofErr w:type="spellStart"/>
      <w:r w:rsidRPr="00EC343F">
        <w:t>Sửa</w:t>
      </w:r>
      <w:proofErr w:type="spellEnd"/>
      <w:r w:rsidRPr="00EC343F">
        <w:t xml:space="preserve"> </w:t>
      </w:r>
      <w:proofErr w:type="spellStart"/>
      <w:r w:rsidRPr="00EC343F">
        <w:t>chữa</w:t>
      </w:r>
      <w:proofErr w:type="spellEnd"/>
      <w:r w:rsidRPr="00EC343F">
        <w:t xml:space="preserve">, </w:t>
      </w:r>
      <w:proofErr w:type="spellStart"/>
      <w:r w:rsidRPr="00EC343F">
        <w:t>bổ</w:t>
      </w:r>
      <w:proofErr w:type="spellEnd"/>
      <w:r w:rsidRPr="00EC343F">
        <w:t xml:space="preserve"> sung </w:t>
      </w:r>
      <w:proofErr w:type="spellStart"/>
      <w:r w:rsidRPr="00EC343F">
        <w:t>Bản</w:t>
      </w:r>
      <w:proofErr w:type="spellEnd"/>
      <w:r w:rsidRPr="00EC343F">
        <w:t xml:space="preserve"> </w:t>
      </w:r>
      <w:proofErr w:type="spellStart"/>
      <w:r w:rsidRPr="00EC343F">
        <w:t>án</w:t>
      </w:r>
      <w:proofErr w:type="spellEnd"/>
      <w:r w:rsidRPr="00EC343F">
        <w:t xml:space="preserve"> </w:t>
      </w:r>
      <w:r>
        <w:t>(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) </w:t>
      </w:r>
      <w:proofErr w:type="spellStart"/>
      <w:r w:rsidRPr="00EC343F">
        <w:t>số</w:t>
      </w:r>
      <w:proofErr w:type="spellEnd"/>
      <w:r w:rsidRPr="00EC343F">
        <w:rPr>
          <w:b/>
          <w:vertAlign w:val="superscript"/>
        </w:rPr>
        <w:t xml:space="preserve"> </w:t>
      </w:r>
      <w:r>
        <w:rPr>
          <w:spacing w:val="20"/>
        </w:rPr>
        <w:t>..</w:t>
      </w:r>
      <w:r w:rsidRPr="00EC343F">
        <w:rPr>
          <w:spacing w:val="20"/>
        </w:rPr>
        <w:t>.</w:t>
      </w:r>
      <w:r w:rsidRPr="00EC343F">
        <w:t>/</w:t>
      </w:r>
      <w:r w:rsidRPr="00EC343F">
        <w:rPr>
          <w:spacing w:val="20"/>
        </w:rPr>
        <w:t>...</w:t>
      </w:r>
      <w:r>
        <w:t>/HC</w:t>
      </w:r>
      <w:r w:rsidRPr="00EC343F">
        <w:t>-</w:t>
      </w:r>
      <w:r>
        <w:t>PT</w:t>
      </w:r>
      <w:r w:rsidRPr="00EC343F">
        <w:t xml:space="preserve"> </w:t>
      </w:r>
      <w:proofErr w:type="spellStart"/>
      <w:r>
        <w:t>n</w:t>
      </w:r>
      <w:r w:rsidRPr="00EC343F">
        <w:t>gày</w:t>
      </w:r>
      <w:proofErr w:type="spellEnd"/>
      <w:r w:rsidRPr="00EC343F">
        <w:rPr>
          <w:spacing w:val="20"/>
        </w:rPr>
        <w:t>...</w:t>
      </w:r>
      <w:proofErr w:type="spellStart"/>
      <w:r w:rsidRPr="00EC343F">
        <w:t>tháng</w:t>
      </w:r>
      <w:proofErr w:type="spellEnd"/>
      <w:r w:rsidRPr="00EC343F">
        <w:rPr>
          <w:spacing w:val="20"/>
        </w:rPr>
        <w:t>...</w:t>
      </w:r>
      <w:proofErr w:type="spellStart"/>
      <w:r w:rsidRPr="00EC343F">
        <w:rPr>
          <w:spacing w:val="20"/>
        </w:rPr>
        <w:t>năm</w:t>
      </w:r>
      <w:proofErr w:type="spellEnd"/>
      <w:r w:rsidRPr="00EC343F">
        <w:rPr>
          <w:spacing w:val="20"/>
        </w:rPr>
        <w:t>...</w:t>
      </w:r>
      <w:proofErr w:type="spellStart"/>
      <w:r w:rsidRPr="00EC343F">
        <w:t>của</w:t>
      </w:r>
      <w:proofErr w:type="spellEnd"/>
      <w:r w:rsidRPr="00EC343F">
        <w:t xml:space="preserve"> </w:t>
      </w:r>
      <w:proofErr w:type="spellStart"/>
      <w:r w:rsidRPr="00EC343F">
        <w:t>Tòa</w:t>
      </w:r>
      <w:proofErr w:type="spellEnd"/>
      <w:r w:rsidRPr="00EC343F">
        <w:t xml:space="preserve"> </w:t>
      </w:r>
      <w:proofErr w:type="spellStart"/>
      <w:r w:rsidRPr="00EC343F">
        <w:t>án</w:t>
      </w:r>
      <w:proofErr w:type="spellEnd"/>
      <w:r w:rsidRPr="00EC343F">
        <w:t xml:space="preserve"> </w:t>
      </w:r>
      <w:proofErr w:type="spellStart"/>
      <w:r w:rsidRPr="00EC343F">
        <w:t>nhân</w:t>
      </w:r>
      <w:proofErr w:type="spellEnd"/>
      <w:r w:rsidRPr="00EC343F">
        <w:t xml:space="preserve"> </w:t>
      </w:r>
      <w:proofErr w:type="spellStart"/>
      <w:r w:rsidRPr="00EC343F">
        <w:t>dân</w:t>
      </w:r>
      <w:proofErr w:type="spellEnd"/>
      <w:r w:rsidRPr="00EC343F">
        <w:t>.........................................</w:t>
      </w:r>
      <w:proofErr w:type="spellStart"/>
      <w:r w:rsidRPr="00EC343F">
        <w:t>như</w:t>
      </w:r>
      <w:proofErr w:type="spellEnd"/>
      <w:r w:rsidRPr="00EC343F">
        <w:t xml:space="preserve"> </w:t>
      </w:r>
      <w:proofErr w:type="spellStart"/>
      <w:r w:rsidRPr="00EC343F">
        <w:t>sau</w:t>
      </w:r>
      <w:proofErr w:type="spellEnd"/>
      <w:r w:rsidRPr="00EC343F">
        <w:t>:</w:t>
      </w:r>
    </w:p>
    <w:p w:rsidR="007C4595" w:rsidRPr="00EC343F" w:rsidRDefault="007C4595" w:rsidP="007C4595">
      <w:pPr>
        <w:tabs>
          <w:tab w:val="left" w:leader="dot" w:pos="0"/>
          <w:tab w:val="left" w:leader="dot" w:pos="9072"/>
        </w:tabs>
        <w:ind w:firstLine="720"/>
      </w:pPr>
    </w:p>
    <w:p w:rsidR="007C4595" w:rsidRPr="00EC343F" w:rsidRDefault="007C4595" w:rsidP="007C4595">
      <w:pPr>
        <w:tabs>
          <w:tab w:val="left" w:leader="dot" w:pos="0"/>
          <w:tab w:val="left" w:leader="dot" w:pos="9072"/>
        </w:tabs>
        <w:ind w:firstLine="720"/>
      </w:pPr>
      <w:proofErr w:type="spellStart"/>
      <w:r w:rsidRPr="00EC343F">
        <w:t>Tại</w:t>
      </w:r>
      <w:proofErr w:type="spellEnd"/>
      <w:r w:rsidRPr="00EC343F">
        <w:t xml:space="preserve"> </w:t>
      </w:r>
      <w:proofErr w:type="spellStart"/>
      <w:r w:rsidRPr="00EC343F">
        <w:t>dòng</w:t>
      </w:r>
      <w:proofErr w:type="spellEnd"/>
      <w:r w:rsidRPr="00EC343F">
        <w:t xml:space="preserve"> </w:t>
      </w:r>
      <w:proofErr w:type="spellStart"/>
      <w:r w:rsidRPr="00EC343F">
        <w:t>thứ</w:t>
      </w:r>
      <w:proofErr w:type="spellEnd"/>
      <w:r w:rsidRPr="00EC343F">
        <w:t xml:space="preserve">… </w:t>
      </w:r>
      <w:proofErr w:type="spellStart"/>
      <w:r w:rsidRPr="00EC343F">
        <w:t>từ</w:t>
      </w:r>
      <w:proofErr w:type="spellEnd"/>
      <w:r w:rsidRPr="00EC343F">
        <w:t xml:space="preserve">…, </w:t>
      </w:r>
      <w:proofErr w:type="spellStart"/>
      <w:r w:rsidRPr="00EC343F">
        <w:t>trang</w:t>
      </w:r>
      <w:proofErr w:type="spellEnd"/>
      <w:r w:rsidRPr="00EC343F">
        <w:t>…</w:t>
      </w:r>
      <w:proofErr w:type="spellStart"/>
      <w:r w:rsidRPr="00EC343F">
        <w:t>của</w:t>
      </w:r>
      <w:proofErr w:type="spellEnd"/>
      <w:r w:rsidRPr="00EC343F">
        <w:t xml:space="preserve"> </w:t>
      </w:r>
      <w:proofErr w:type="spellStart"/>
      <w:r w:rsidRPr="00EC343F">
        <w:t>bản</w:t>
      </w:r>
      <w:proofErr w:type="spellEnd"/>
      <w:r w:rsidRPr="00EC343F">
        <w:t xml:space="preserve"> </w:t>
      </w:r>
      <w:proofErr w:type="spellStart"/>
      <w:r w:rsidRPr="00EC343F">
        <w:t>án</w:t>
      </w:r>
      <w:proofErr w:type="spellEnd"/>
      <w:r w:rsidRPr="00EC343F">
        <w:t xml:space="preserve"> </w:t>
      </w:r>
      <w:r>
        <w:t>(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) </w:t>
      </w:r>
      <w:proofErr w:type="spellStart"/>
      <w:r w:rsidRPr="00EC343F">
        <w:t>đã</w:t>
      </w:r>
      <w:proofErr w:type="spellEnd"/>
      <w:r w:rsidRPr="00EC343F">
        <w:t xml:space="preserve"> </w:t>
      </w:r>
      <w:proofErr w:type="spellStart"/>
      <w:r w:rsidRPr="00EC343F">
        <w:t>ghi</w:t>
      </w:r>
      <w:proofErr w:type="spellEnd"/>
      <w:r w:rsidRPr="002A4D05">
        <w:t>:</w:t>
      </w:r>
      <w:r w:rsidRPr="002A4D05">
        <w:rPr>
          <w:vertAlign w:val="superscript"/>
        </w:rPr>
        <w:t>(4)</w:t>
      </w:r>
      <w:r w:rsidRPr="00EC343F">
        <w:t xml:space="preserve"> “</w:t>
      </w:r>
      <w:r w:rsidRPr="00EC343F">
        <w:tab/>
      </w:r>
    </w:p>
    <w:p w:rsidR="007C4595" w:rsidRPr="00EC343F" w:rsidRDefault="007C4595" w:rsidP="007C4595">
      <w:pPr>
        <w:tabs>
          <w:tab w:val="left" w:leader="dot" w:pos="0"/>
          <w:tab w:val="left" w:leader="dot" w:pos="9072"/>
        </w:tabs>
        <w:ind w:firstLine="720"/>
      </w:pPr>
      <w:r w:rsidRPr="00EC343F">
        <w:tab/>
        <w:t xml:space="preserve">” </w:t>
      </w:r>
    </w:p>
    <w:p w:rsidR="007C4595" w:rsidRPr="00EC343F" w:rsidRDefault="007C4595" w:rsidP="007C4595">
      <w:pPr>
        <w:tabs>
          <w:tab w:val="left" w:leader="dot" w:pos="0"/>
          <w:tab w:val="left" w:leader="dot" w:pos="9072"/>
        </w:tabs>
        <w:ind w:firstLine="720"/>
      </w:pPr>
    </w:p>
    <w:p w:rsidR="007C4595" w:rsidRPr="00EC343F" w:rsidRDefault="007C4595" w:rsidP="007C4595">
      <w:pPr>
        <w:tabs>
          <w:tab w:val="left" w:leader="dot" w:pos="0"/>
          <w:tab w:val="left" w:leader="dot" w:pos="9072"/>
        </w:tabs>
        <w:ind w:firstLine="720"/>
      </w:pPr>
      <w:r w:rsidRPr="00EC343F">
        <w:t xml:space="preserve">Nay </w:t>
      </w:r>
      <w:proofErr w:type="spellStart"/>
      <w:r w:rsidRPr="00EC343F">
        <w:t>sửa</w:t>
      </w:r>
      <w:proofErr w:type="spellEnd"/>
      <w:r w:rsidRPr="00EC343F">
        <w:t xml:space="preserve"> </w:t>
      </w:r>
      <w:proofErr w:type="spellStart"/>
      <w:r w:rsidRPr="00EC343F">
        <w:t>chữa</w:t>
      </w:r>
      <w:proofErr w:type="spellEnd"/>
      <w:r w:rsidRPr="00EC343F">
        <w:t xml:space="preserve">, </w:t>
      </w:r>
      <w:proofErr w:type="spellStart"/>
      <w:r w:rsidRPr="00EC343F">
        <w:t>bổ</w:t>
      </w:r>
      <w:proofErr w:type="spellEnd"/>
      <w:r w:rsidRPr="00EC343F">
        <w:t xml:space="preserve"> sung </w:t>
      </w:r>
      <w:proofErr w:type="spellStart"/>
      <w:r w:rsidRPr="00EC343F">
        <w:t>như</w:t>
      </w:r>
      <w:proofErr w:type="spellEnd"/>
      <w:r w:rsidRPr="00EC343F">
        <w:t xml:space="preserve"> </w:t>
      </w:r>
      <w:proofErr w:type="spellStart"/>
      <w:r w:rsidRPr="00EC343F">
        <w:t>sau</w:t>
      </w:r>
      <w:proofErr w:type="spellEnd"/>
      <w:r w:rsidRPr="00EC343F">
        <w:t>:</w:t>
      </w:r>
      <w:r w:rsidRPr="002A4D05">
        <w:rPr>
          <w:vertAlign w:val="superscript"/>
        </w:rPr>
        <w:t>(5)</w:t>
      </w:r>
      <w:r w:rsidRPr="002A4D05">
        <w:t>“</w:t>
      </w:r>
      <w:r w:rsidRPr="00EC343F">
        <w:tab/>
      </w:r>
    </w:p>
    <w:p w:rsidR="007C4595" w:rsidRPr="00EC343F" w:rsidRDefault="007C4595" w:rsidP="007C4595">
      <w:pPr>
        <w:tabs>
          <w:tab w:val="left" w:leader="dot" w:pos="0"/>
          <w:tab w:val="left" w:leader="dot" w:pos="9072"/>
        </w:tabs>
        <w:ind w:firstLine="720"/>
      </w:pPr>
      <w:r w:rsidRPr="00EC343F">
        <w:tab/>
        <w:t>”</w:t>
      </w:r>
    </w:p>
    <w:p w:rsidR="007C4595" w:rsidRPr="00250CFE" w:rsidRDefault="007C4595" w:rsidP="007C4595">
      <w:pPr>
        <w:widowControl w:val="0"/>
        <w:jc w:val="both"/>
      </w:pPr>
    </w:p>
    <w:p w:rsidR="007C4595" w:rsidRPr="00250CFE" w:rsidRDefault="007C4595" w:rsidP="007C4595">
      <w:pPr>
        <w:pStyle w:val="BodyTextIndent"/>
        <w:widowControl w:val="0"/>
        <w:ind w:firstLine="0"/>
        <w:rPr>
          <w:rFonts w:ascii="Times New Roman" w:hAnsi="Times New Roman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3528"/>
        <w:gridCol w:w="5580"/>
      </w:tblGrid>
      <w:tr w:rsidR="007C4595" w:rsidRPr="00250CFE" w:rsidTr="0050317B">
        <w:trPr>
          <w:trHeight w:val="1119"/>
        </w:trPr>
        <w:tc>
          <w:tcPr>
            <w:tcW w:w="3528" w:type="dxa"/>
          </w:tcPr>
          <w:p w:rsidR="007C4595" w:rsidRPr="00320F5B" w:rsidRDefault="007C4595" w:rsidP="0050317B">
            <w:pPr>
              <w:widowControl w:val="0"/>
              <w:jc w:val="both"/>
              <w:rPr>
                <w:b/>
                <w:bCs/>
                <w:i/>
                <w:iCs/>
                <w:sz w:val="26"/>
              </w:rPr>
            </w:pPr>
            <w:proofErr w:type="spellStart"/>
            <w:r w:rsidRPr="00320F5B">
              <w:rPr>
                <w:b/>
                <w:bCs/>
                <w:i/>
                <w:iCs/>
                <w:sz w:val="26"/>
              </w:rPr>
              <w:t>Nơi</w:t>
            </w:r>
            <w:proofErr w:type="spellEnd"/>
            <w:r w:rsidRPr="00320F5B">
              <w:rPr>
                <w:b/>
                <w:bCs/>
                <w:i/>
                <w:iCs/>
                <w:sz w:val="26"/>
              </w:rPr>
              <w:t xml:space="preserve"> </w:t>
            </w:r>
            <w:proofErr w:type="spellStart"/>
            <w:r w:rsidRPr="00320F5B">
              <w:rPr>
                <w:b/>
                <w:bCs/>
                <w:i/>
                <w:iCs/>
                <w:sz w:val="26"/>
              </w:rPr>
              <w:t>nhận</w:t>
            </w:r>
            <w:proofErr w:type="spellEnd"/>
            <w:r w:rsidRPr="00320F5B">
              <w:rPr>
                <w:b/>
                <w:bCs/>
                <w:i/>
                <w:iCs/>
                <w:sz w:val="26"/>
              </w:rPr>
              <w:t>:</w:t>
            </w:r>
          </w:p>
          <w:p w:rsidR="007C4595" w:rsidRPr="00320F5B" w:rsidRDefault="007C4595" w:rsidP="0050317B">
            <w:pPr>
              <w:widowControl w:val="0"/>
              <w:jc w:val="both"/>
              <w:rPr>
                <w:sz w:val="22"/>
              </w:rPr>
            </w:pPr>
            <w:r w:rsidRPr="00320F5B">
              <w:rPr>
                <w:sz w:val="22"/>
              </w:rPr>
              <w:t xml:space="preserve">- </w:t>
            </w:r>
            <w:proofErr w:type="spellStart"/>
            <w:r w:rsidRPr="00320F5B">
              <w:rPr>
                <w:sz w:val="22"/>
              </w:rPr>
              <w:t>Ghi</w:t>
            </w:r>
            <w:proofErr w:type="spellEnd"/>
            <w:r w:rsidRPr="00320F5B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nơi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nhận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320F5B">
              <w:rPr>
                <w:sz w:val="22"/>
              </w:rPr>
              <w:t>theo</w:t>
            </w:r>
            <w:proofErr w:type="spellEnd"/>
            <w:r w:rsidRPr="00320F5B">
              <w:rPr>
                <w:sz w:val="22"/>
              </w:rPr>
              <w:t xml:space="preserve"> </w:t>
            </w:r>
            <w:proofErr w:type="spellStart"/>
            <w:r w:rsidRPr="00320F5B">
              <w:rPr>
                <w:sz w:val="22"/>
              </w:rPr>
              <w:t>quy</w:t>
            </w:r>
            <w:proofErr w:type="spellEnd"/>
            <w:r w:rsidRPr="00320F5B">
              <w:rPr>
                <w:sz w:val="22"/>
              </w:rPr>
              <w:t xml:space="preserve"> </w:t>
            </w:r>
            <w:proofErr w:type="spellStart"/>
            <w:r w:rsidRPr="00320F5B">
              <w:rPr>
                <w:sz w:val="22"/>
              </w:rPr>
              <w:t>định</w:t>
            </w:r>
            <w:proofErr w:type="spellEnd"/>
            <w:r w:rsidRPr="00320F5B">
              <w:rPr>
                <w:sz w:val="22"/>
              </w:rPr>
              <w:t xml:space="preserve"> </w:t>
            </w:r>
            <w:proofErr w:type="spellStart"/>
            <w:r w:rsidRPr="00320F5B">
              <w:rPr>
                <w:sz w:val="22"/>
              </w:rPr>
              <w:t>tại</w:t>
            </w:r>
            <w:proofErr w:type="spellEnd"/>
            <w:r w:rsidRPr="00320F5B">
              <w:rPr>
                <w:sz w:val="22"/>
              </w:rPr>
              <w:t xml:space="preserve"> </w:t>
            </w:r>
          </w:p>
          <w:p w:rsidR="007C4595" w:rsidRPr="00320F5B" w:rsidRDefault="007C4595" w:rsidP="0050317B">
            <w:pPr>
              <w:widowControl w:val="0"/>
              <w:jc w:val="both"/>
              <w:rPr>
                <w:sz w:val="22"/>
              </w:rPr>
            </w:pPr>
            <w:proofErr w:type="spellStart"/>
            <w:r w:rsidRPr="00320F5B">
              <w:rPr>
                <w:sz w:val="22"/>
              </w:rPr>
              <w:t>Điều</w:t>
            </w:r>
            <w:proofErr w:type="spellEnd"/>
            <w:r w:rsidRPr="00320F5B">
              <w:rPr>
                <w:sz w:val="22"/>
              </w:rPr>
              <w:t xml:space="preserve"> 244 </w:t>
            </w:r>
            <w:proofErr w:type="spellStart"/>
            <w:r w:rsidRPr="00320F5B">
              <w:rPr>
                <w:sz w:val="22"/>
              </w:rPr>
              <w:t>của</w:t>
            </w:r>
            <w:proofErr w:type="spellEnd"/>
            <w:r w:rsidRPr="00320F5B">
              <w:rPr>
                <w:sz w:val="22"/>
              </w:rPr>
              <w:t xml:space="preserve"> </w:t>
            </w:r>
            <w:proofErr w:type="spellStart"/>
            <w:r w:rsidRPr="00320F5B">
              <w:rPr>
                <w:sz w:val="22"/>
              </w:rPr>
              <w:t>Luật</w:t>
            </w:r>
            <w:proofErr w:type="spellEnd"/>
            <w:r w:rsidRPr="00320F5B">
              <w:rPr>
                <w:sz w:val="22"/>
              </w:rPr>
              <w:t xml:space="preserve"> TTHC;</w:t>
            </w:r>
          </w:p>
          <w:p w:rsidR="007C4595" w:rsidRPr="00250CFE" w:rsidRDefault="007C4595" w:rsidP="0050317B">
            <w:pPr>
              <w:widowControl w:val="0"/>
              <w:jc w:val="both"/>
            </w:pPr>
            <w:r w:rsidRPr="00320F5B">
              <w:rPr>
                <w:sz w:val="22"/>
              </w:rPr>
              <w:t xml:space="preserve">- </w:t>
            </w:r>
            <w:proofErr w:type="spellStart"/>
            <w:r w:rsidRPr="00320F5B">
              <w:rPr>
                <w:sz w:val="22"/>
              </w:rPr>
              <w:t>Lưu</w:t>
            </w:r>
            <w:proofErr w:type="spellEnd"/>
            <w:r w:rsidRPr="00320F5B">
              <w:rPr>
                <w:sz w:val="22"/>
              </w:rPr>
              <w:t xml:space="preserve"> </w:t>
            </w:r>
            <w:proofErr w:type="spellStart"/>
            <w:r w:rsidRPr="00320F5B">
              <w:rPr>
                <w:sz w:val="22"/>
              </w:rPr>
              <w:t>hồ</w:t>
            </w:r>
            <w:proofErr w:type="spellEnd"/>
            <w:r w:rsidRPr="00320F5B">
              <w:rPr>
                <w:sz w:val="22"/>
              </w:rPr>
              <w:t xml:space="preserve"> </w:t>
            </w:r>
            <w:proofErr w:type="spellStart"/>
            <w:r w:rsidRPr="00320F5B">
              <w:rPr>
                <w:sz w:val="22"/>
              </w:rPr>
              <w:t>sơ</w:t>
            </w:r>
            <w:proofErr w:type="spellEnd"/>
            <w:r w:rsidRPr="00320F5B">
              <w:rPr>
                <w:sz w:val="22"/>
              </w:rPr>
              <w:t xml:space="preserve"> </w:t>
            </w:r>
            <w:proofErr w:type="spellStart"/>
            <w:r w:rsidRPr="00320F5B">
              <w:rPr>
                <w:sz w:val="22"/>
              </w:rPr>
              <w:t>vụ</w:t>
            </w:r>
            <w:proofErr w:type="spellEnd"/>
            <w:r w:rsidRPr="00320F5B">
              <w:rPr>
                <w:sz w:val="22"/>
              </w:rPr>
              <w:t xml:space="preserve"> </w:t>
            </w:r>
            <w:proofErr w:type="spellStart"/>
            <w:r w:rsidRPr="00320F5B">
              <w:rPr>
                <w:sz w:val="22"/>
              </w:rPr>
              <w:t>án</w:t>
            </w:r>
            <w:proofErr w:type="spellEnd"/>
            <w:r w:rsidRPr="00320F5B">
              <w:rPr>
                <w:sz w:val="22"/>
              </w:rPr>
              <w:t>.</w:t>
            </w:r>
          </w:p>
        </w:tc>
        <w:tc>
          <w:tcPr>
            <w:tcW w:w="5580" w:type="dxa"/>
          </w:tcPr>
          <w:p w:rsidR="007C4595" w:rsidRPr="00320F5B" w:rsidRDefault="007C4595" w:rsidP="0050317B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320F5B">
              <w:rPr>
                <w:b/>
                <w:bCs/>
                <w:sz w:val="24"/>
              </w:rPr>
              <w:t xml:space="preserve">THẨM PHÁN - CHỦ TỌA PHIÊN </w:t>
            </w:r>
            <w:r>
              <w:rPr>
                <w:b/>
                <w:bCs/>
                <w:sz w:val="24"/>
              </w:rPr>
              <w:t>TÒA</w:t>
            </w:r>
            <w:r w:rsidRPr="00320F5B">
              <w:rPr>
                <w:b/>
                <w:bCs/>
                <w:sz w:val="24"/>
              </w:rPr>
              <w:t xml:space="preserve"> </w:t>
            </w:r>
          </w:p>
          <w:p w:rsidR="007C4595" w:rsidRPr="00320F5B" w:rsidRDefault="007C4595" w:rsidP="0050317B">
            <w:pPr>
              <w:widowControl w:val="0"/>
              <w:jc w:val="center"/>
              <w:rPr>
                <w:sz w:val="24"/>
                <w:vertAlign w:val="superscript"/>
              </w:rPr>
            </w:pPr>
            <w:r w:rsidRPr="00320F5B">
              <w:rPr>
                <w:sz w:val="24"/>
              </w:rPr>
              <w:t>(</w:t>
            </w:r>
            <w:proofErr w:type="spellStart"/>
            <w:r w:rsidRPr="00320F5B">
              <w:rPr>
                <w:sz w:val="24"/>
              </w:rPr>
              <w:t>hoặc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Chánh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án</w:t>
            </w:r>
            <w:proofErr w:type="spellEnd"/>
            <w:r w:rsidRPr="00320F5B">
              <w:rPr>
                <w:sz w:val="24"/>
              </w:rPr>
              <w:t xml:space="preserve"> TAND </w:t>
            </w:r>
            <w:proofErr w:type="spellStart"/>
            <w:r w:rsidRPr="00320F5B">
              <w:rPr>
                <w:sz w:val="24"/>
              </w:rPr>
              <w:t>cấp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tỉnh</w:t>
            </w:r>
            <w:proofErr w:type="spellEnd"/>
            <w:r w:rsidRPr="00320F5B">
              <w:rPr>
                <w:sz w:val="24"/>
              </w:rPr>
              <w:t xml:space="preserve">; </w:t>
            </w:r>
            <w:proofErr w:type="spellStart"/>
            <w:r w:rsidRPr="00320F5B">
              <w:rPr>
                <w:sz w:val="24"/>
              </w:rPr>
              <w:t>Chánh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F53F13">
              <w:rPr>
                <w:sz w:val="24"/>
              </w:rPr>
              <w:t>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Tòa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nhân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dân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</w:t>
            </w:r>
            <w:r w:rsidRPr="00F53F13">
              <w:rPr>
                <w:sz w:val="24"/>
              </w:rPr>
              <w:t>ấp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cao</w:t>
            </w:r>
            <w:proofErr w:type="spellEnd"/>
            <w:r w:rsidRPr="00320F5B">
              <w:rPr>
                <w:sz w:val="24"/>
              </w:rPr>
              <w:t xml:space="preserve">, </w:t>
            </w:r>
            <w:proofErr w:type="spellStart"/>
            <w:r w:rsidRPr="00320F5B">
              <w:rPr>
                <w:sz w:val="24"/>
              </w:rPr>
              <w:t>nếu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Thẩm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phán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chủ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toạ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phiên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tòa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phúc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thẩm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không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còn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đảm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nhiệm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chức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vụ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Thẩm</w:t>
            </w:r>
            <w:proofErr w:type="spellEnd"/>
            <w:r w:rsidRPr="00320F5B">
              <w:rPr>
                <w:sz w:val="24"/>
              </w:rPr>
              <w:t xml:space="preserve"> </w:t>
            </w:r>
            <w:proofErr w:type="spellStart"/>
            <w:r w:rsidRPr="00320F5B">
              <w:rPr>
                <w:sz w:val="24"/>
              </w:rPr>
              <w:t>phán</w:t>
            </w:r>
            <w:proofErr w:type="spellEnd"/>
            <w:r w:rsidRPr="00320F5B">
              <w:rPr>
                <w:sz w:val="24"/>
              </w:rPr>
              <w:t>)</w:t>
            </w:r>
          </w:p>
          <w:p w:rsidR="007C4595" w:rsidRPr="00F20E00" w:rsidRDefault="007C4595" w:rsidP="0050317B">
            <w:pPr>
              <w:widowControl w:val="0"/>
              <w:jc w:val="center"/>
              <w:rPr>
                <w:i/>
                <w:iCs/>
                <w:sz w:val="24"/>
              </w:rPr>
            </w:pPr>
            <w:r w:rsidRPr="00F20E00">
              <w:rPr>
                <w:i/>
                <w:iCs/>
                <w:sz w:val="24"/>
              </w:rPr>
              <w:t>(</w:t>
            </w:r>
            <w:proofErr w:type="spellStart"/>
            <w:r w:rsidRPr="00F20E00">
              <w:rPr>
                <w:i/>
                <w:iCs/>
                <w:sz w:val="24"/>
              </w:rPr>
              <w:t>Ký</w:t>
            </w:r>
            <w:proofErr w:type="spellEnd"/>
            <w:r w:rsidRPr="00F20E00">
              <w:rPr>
                <w:i/>
                <w:iCs/>
                <w:sz w:val="24"/>
              </w:rPr>
              <w:t xml:space="preserve"> </w:t>
            </w:r>
            <w:proofErr w:type="spellStart"/>
            <w:r w:rsidRPr="00F20E00">
              <w:rPr>
                <w:i/>
                <w:iCs/>
                <w:sz w:val="24"/>
              </w:rPr>
              <w:t>tên</w:t>
            </w:r>
            <w:proofErr w:type="spellEnd"/>
            <w:r w:rsidRPr="00F20E00">
              <w:rPr>
                <w:i/>
                <w:iCs/>
                <w:sz w:val="24"/>
              </w:rPr>
              <w:t xml:space="preserve">, </w:t>
            </w:r>
            <w:proofErr w:type="spellStart"/>
            <w:r w:rsidRPr="00F20E00">
              <w:rPr>
                <w:i/>
                <w:iCs/>
                <w:sz w:val="24"/>
              </w:rPr>
              <w:t>ghi</w:t>
            </w:r>
            <w:proofErr w:type="spellEnd"/>
            <w:r w:rsidRPr="00F20E00">
              <w:rPr>
                <w:i/>
                <w:iCs/>
                <w:sz w:val="24"/>
              </w:rPr>
              <w:t xml:space="preserve"> </w:t>
            </w:r>
            <w:proofErr w:type="spellStart"/>
            <w:r w:rsidRPr="00F20E00">
              <w:rPr>
                <w:i/>
                <w:iCs/>
                <w:sz w:val="24"/>
              </w:rPr>
              <w:t>rõ</w:t>
            </w:r>
            <w:proofErr w:type="spellEnd"/>
            <w:r w:rsidRPr="00F20E00">
              <w:rPr>
                <w:i/>
                <w:iCs/>
                <w:sz w:val="24"/>
              </w:rPr>
              <w:t xml:space="preserve"> </w:t>
            </w:r>
            <w:proofErr w:type="spellStart"/>
            <w:r w:rsidRPr="00F20E00">
              <w:rPr>
                <w:i/>
                <w:iCs/>
                <w:sz w:val="24"/>
              </w:rPr>
              <w:t>họ</w:t>
            </w:r>
            <w:proofErr w:type="spellEnd"/>
            <w:r w:rsidRPr="00F20E00">
              <w:rPr>
                <w:i/>
                <w:iCs/>
                <w:sz w:val="24"/>
              </w:rPr>
              <w:t xml:space="preserve"> </w:t>
            </w:r>
            <w:proofErr w:type="spellStart"/>
            <w:r w:rsidRPr="00F20E00">
              <w:rPr>
                <w:i/>
                <w:iCs/>
                <w:sz w:val="24"/>
              </w:rPr>
              <w:t>tên</w:t>
            </w:r>
            <w:proofErr w:type="spellEnd"/>
            <w:r w:rsidRPr="00F20E00">
              <w:rPr>
                <w:i/>
                <w:iCs/>
                <w:sz w:val="24"/>
              </w:rPr>
              <w:t xml:space="preserve">, </w:t>
            </w:r>
            <w:proofErr w:type="spellStart"/>
            <w:r w:rsidRPr="00F20E00">
              <w:rPr>
                <w:i/>
                <w:iCs/>
                <w:sz w:val="24"/>
              </w:rPr>
              <w:t>đóng</w:t>
            </w:r>
            <w:proofErr w:type="spellEnd"/>
            <w:r w:rsidRPr="00F20E00">
              <w:rPr>
                <w:i/>
                <w:iCs/>
                <w:sz w:val="24"/>
              </w:rPr>
              <w:t xml:space="preserve"> </w:t>
            </w:r>
            <w:proofErr w:type="spellStart"/>
            <w:r w:rsidRPr="00F20E00">
              <w:rPr>
                <w:i/>
                <w:iCs/>
                <w:sz w:val="24"/>
              </w:rPr>
              <w:t>dấu</w:t>
            </w:r>
            <w:proofErr w:type="spellEnd"/>
            <w:r w:rsidRPr="00F20E00">
              <w:rPr>
                <w:i/>
                <w:iCs/>
                <w:sz w:val="24"/>
              </w:rPr>
              <w:t>)</w:t>
            </w:r>
          </w:p>
          <w:p w:rsidR="007C4595" w:rsidRPr="00250CFE" w:rsidRDefault="007C4595" w:rsidP="0050317B">
            <w:pPr>
              <w:widowControl w:val="0"/>
              <w:jc w:val="center"/>
            </w:pPr>
          </w:p>
        </w:tc>
      </w:tr>
    </w:tbl>
    <w:p w:rsidR="007C4595" w:rsidRPr="00250CFE" w:rsidRDefault="007C4595" w:rsidP="007C4595">
      <w:pPr>
        <w:widowControl w:val="0"/>
        <w:jc w:val="center"/>
      </w:pP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  <w:r w:rsidRPr="00250CFE">
        <w:softHyphen/>
      </w:r>
    </w:p>
    <w:p w:rsidR="007C4595" w:rsidRPr="00C66578" w:rsidRDefault="007C4595" w:rsidP="007C4595">
      <w:pPr>
        <w:widowControl w:val="0"/>
        <w:ind w:firstLine="654"/>
        <w:jc w:val="both"/>
        <w:rPr>
          <w:b/>
          <w:i/>
          <w:sz w:val="26"/>
          <w:u w:val="single"/>
        </w:rPr>
      </w:pPr>
      <w:r>
        <w:rPr>
          <w:b/>
          <w:i/>
          <w:sz w:val="26"/>
          <w:u w:val="single"/>
        </w:rPr>
        <w:br w:type="page"/>
      </w:r>
      <w:proofErr w:type="spellStart"/>
      <w:r w:rsidRPr="00C66578">
        <w:rPr>
          <w:b/>
          <w:i/>
          <w:sz w:val="26"/>
          <w:u w:val="single"/>
        </w:rPr>
        <w:lastRenderedPageBreak/>
        <w:t>Hướng</w:t>
      </w:r>
      <w:proofErr w:type="spellEnd"/>
      <w:r w:rsidRPr="00C66578">
        <w:rPr>
          <w:b/>
          <w:i/>
          <w:sz w:val="26"/>
          <w:u w:val="single"/>
        </w:rPr>
        <w:t xml:space="preserve"> </w:t>
      </w:r>
      <w:proofErr w:type="spellStart"/>
      <w:r w:rsidRPr="00C66578">
        <w:rPr>
          <w:b/>
          <w:i/>
          <w:sz w:val="26"/>
          <w:u w:val="single"/>
        </w:rPr>
        <w:t>dẫn</w:t>
      </w:r>
      <w:proofErr w:type="spellEnd"/>
      <w:r w:rsidRPr="00C66578">
        <w:rPr>
          <w:b/>
          <w:i/>
          <w:sz w:val="26"/>
          <w:u w:val="single"/>
        </w:rPr>
        <w:t xml:space="preserve"> </w:t>
      </w:r>
      <w:proofErr w:type="spellStart"/>
      <w:r w:rsidRPr="00C66578">
        <w:rPr>
          <w:b/>
          <w:i/>
          <w:sz w:val="26"/>
          <w:u w:val="single"/>
        </w:rPr>
        <w:t>sử</w:t>
      </w:r>
      <w:proofErr w:type="spellEnd"/>
      <w:r w:rsidRPr="00C66578">
        <w:rPr>
          <w:b/>
          <w:i/>
          <w:sz w:val="26"/>
          <w:u w:val="single"/>
        </w:rPr>
        <w:t xml:space="preserve"> </w:t>
      </w:r>
      <w:proofErr w:type="spellStart"/>
      <w:r w:rsidRPr="00C66578">
        <w:rPr>
          <w:b/>
          <w:i/>
          <w:sz w:val="26"/>
          <w:u w:val="single"/>
        </w:rPr>
        <w:t>dụng</w:t>
      </w:r>
      <w:proofErr w:type="spellEnd"/>
      <w:r w:rsidRPr="00C66578">
        <w:rPr>
          <w:b/>
          <w:i/>
          <w:sz w:val="26"/>
          <w:u w:val="single"/>
        </w:rPr>
        <w:t xml:space="preserve"> </w:t>
      </w:r>
      <w:proofErr w:type="spellStart"/>
      <w:r w:rsidRPr="00C66578">
        <w:rPr>
          <w:b/>
          <w:i/>
          <w:sz w:val="26"/>
          <w:u w:val="single"/>
        </w:rPr>
        <w:t>mẫu</w:t>
      </w:r>
      <w:proofErr w:type="spellEnd"/>
      <w:r w:rsidRPr="00C66578">
        <w:rPr>
          <w:b/>
          <w:i/>
          <w:sz w:val="26"/>
          <w:u w:val="single"/>
        </w:rPr>
        <w:t xml:space="preserve"> </w:t>
      </w:r>
      <w:proofErr w:type="spellStart"/>
      <w:r w:rsidRPr="00C66578">
        <w:rPr>
          <w:b/>
          <w:i/>
          <w:sz w:val="26"/>
          <w:u w:val="single"/>
        </w:rPr>
        <w:t>số</w:t>
      </w:r>
      <w:proofErr w:type="spellEnd"/>
      <w:r w:rsidRPr="00C66578">
        <w:rPr>
          <w:b/>
          <w:i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47-HC</w:t>
      </w:r>
      <w:r w:rsidRPr="00C66578">
        <w:rPr>
          <w:b/>
          <w:i/>
          <w:sz w:val="26"/>
          <w:u w:val="single"/>
        </w:rPr>
        <w:t xml:space="preserve">:  </w:t>
      </w:r>
    </w:p>
    <w:p w:rsidR="007C4595" w:rsidRPr="00C66578" w:rsidRDefault="007C4595" w:rsidP="007C4595">
      <w:pPr>
        <w:widowControl w:val="0"/>
        <w:ind w:firstLine="567"/>
        <w:jc w:val="both"/>
        <w:rPr>
          <w:sz w:val="24"/>
        </w:rPr>
      </w:pPr>
      <w:r w:rsidRPr="00C66578">
        <w:rPr>
          <w:sz w:val="24"/>
        </w:rPr>
        <w:t xml:space="preserve">(1) </w:t>
      </w:r>
      <w:proofErr w:type="spellStart"/>
      <w:r w:rsidRPr="00C66578">
        <w:rPr>
          <w:sz w:val="24"/>
        </w:rPr>
        <w:t>Ghi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tên</w:t>
      </w:r>
      <w:proofErr w:type="spellEnd"/>
      <w:r w:rsidRPr="00C66578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án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đã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xét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xử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phúc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thẩm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và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ra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bản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án</w:t>
      </w:r>
      <w:proofErr w:type="spellEnd"/>
      <w:r w:rsidRPr="00C66578">
        <w:rPr>
          <w:sz w:val="24"/>
        </w:rPr>
        <w:t xml:space="preserve">. </w:t>
      </w:r>
      <w:proofErr w:type="spellStart"/>
      <w:r w:rsidRPr="00C66578">
        <w:rPr>
          <w:sz w:val="24"/>
        </w:rPr>
        <w:t>Nếu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là</w:t>
      </w:r>
      <w:proofErr w:type="spellEnd"/>
      <w:r w:rsidRPr="00C66578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án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nhân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dân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cấp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tỉnh</w:t>
      </w:r>
      <w:proofErr w:type="spellEnd"/>
      <w:r w:rsidRPr="00C66578">
        <w:rPr>
          <w:sz w:val="24"/>
        </w:rPr>
        <w:t xml:space="preserve">, </w:t>
      </w:r>
      <w:proofErr w:type="spellStart"/>
      <w:r w:rsidRPr="00C66578">
        <w:rPr>
          <w:sz w:val="24"/>
        </w:rPr>
        <w:t>thì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cần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ghi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rõ</w:t>
      </w:r>
      <w:proofErr w:type="spellEnd"/>
      <w:r w:rsidRPr="00C66578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án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nhân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dân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tỉnh</w:t>
      </w:r>
      <w:proofErr w:type="spellEnd"/>
      <w:r w:rsidRPr="00C66578">
        <w:rPr>
          <w:sz w:val="24"/>
        </w:rPr>
        <w:t xml:space="preserve"> (</w:t>
      </w:r>
      <w:proofErr w:type="spellStart"/>
      <w:r w:rsidRPr="00C66578">
        <w:rPr>
          <w:sz w:val="24"/>
        </w:rPr>
        <w:t>thành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phố</w:t>
      </w:r>
      <w:proofErr w:type="spellEnd"/>
      <w:r w:rsidRPr="00C66578">
        <w:rPr>
          <w:sz w:val="24"/>
        </w:rPr>
        <w:t xml:space="preserve">) </w:t>
      </w:r>
      <w:proofErr w:type="spellStart"/>
      <w:r w:rsidRPr="00C66578">
        <w:rPr>
          <w:sz w:val="24"/>
        </w:rPr>
        <w:t>nào</w:t>
      </w:r>
      <w:proofErr w:type="spellEnd"/>
      <w:r w:rsidRPr="00C66578">
        <w:rPr>
          <w:sz w:val="24"/>
        </w:rPr>
        <w:t xml:space="preserve"> (</w:t>
      </w:r>
      <w:proofErr w:type="spellStart"/>
      <w:r w:rsidRPr="00C66578">
        <w:rPr>
          <w:sz w:val="24"/>
        </w:rPr>
        <w:t>ví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dụ</w:t>
      </w:r>
      <w:proofErr w:type="spellEnd"/>
      <w:r w:rsidRPr="00C66578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án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nhân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dân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tỉnh</w:t>
      </w:r>
      <w:proofErr w:type="spellEnd"/>
      <w:r w:rsidRPr="00C66578">
        <w:rPr>
          <w:sz w:val="24"/>
        </w:rPr>
        <w:t xml:space="preserve"> H); </w:t>
      </w:r>
      <w:proofErr w:type="spellStart"/>
      <w:r w:rsidRPr="00C66578">
        <w:rPr>
          <w:sz w:val="24"/>
        </w:rPr>
        <w:t>nếu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là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Tòa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án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nhân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dân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cấp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cao</w:t>
      </w:r>
      <w:proofErr w:type="spellEnd"/>
      <w:r w:rsidRPr="00C66578">
        <w:rPr>
          <w:sz w:val="24"/>
        </w:rPr>
        <w:t xml:space="preserve">, </w:t>
      </w:r>
      <w:proofErr w:type="spellStart"/>
      <w:r w:rsidRPr="00C66578">
        <w:rPr>
          <w:sz w:val="24"/>
        </w:rPr>
        <w:t>thì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cần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ghi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rõ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Tòa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án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nhân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dân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cấp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cao</w:t>
      </w:r>
      <w:proofErr w:type="spellEnd"/>
      <w:r w:rsidRPr="00C66578">
        <w:rPr>
          <w:sz w:val="24"/>
        </w:rPr>
        <w:t xml:space="preserve"> </w:t>
      </w:r>
      <w:proofErr w:type="spellStart"/>
      <w:r>
        <w:rPr>
          <w:sz w:val="24"/>
        </w:rPr>
        <w:t>tại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đâu</w:t>
      </w:r>
      <w:proofErr w:type="spellEnd"/>
      <w:r w:rsidRPr="00C66578">
        <w:rPr>
          <w:sz w:val="24"/>
        </w:rPr>
        <w:t xml:space="preserve"> (</w:t>
      </w:r>
      <w:proofErr w:type="spellStart"/>
      <w:r w:rsidRPr="00C66578">
        <w:rPr>
          <w:sz w:val="24"/>
        </w:rPr>
        <w:t>ví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dụ</w:t>
      </w:r>
      <w:proofErr w:type="spellEnd"/>
      <w:r w:rsidRPr="00C66578">
        <w:rPr>
          <w:sz w:val="24"/>
        </w:rPr>
        <w:t xml:space="preserve">: </w:t>
      </w:r>
      <w:proofErr w:type="spellStart"/>
      <w:r w:rsidRPr="00C66578">
        <w:rPr>
          <w:sz w:val="24"/>
        </w:rPr>
        <w:t>Tòa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án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nhân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dân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cấp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cao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tại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Hà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Nội</w:t>
      </w:r>
      <w:proofErr w:type="spellEnd"/>
      <w:r w:rsidRPr="00C66578">
        <w:rPr>
          <w:sz w:val="24"/>
        </w:rPr>
        <w:t>).</w:t>
      </w:r>
    </w:p>
    <w:p w:rsidR="007C4595" w:rsidRDefault="007C4595" w:rsidP="007C4595">
      <w:pPr>
        <w:widowControl w:val="0"/>
        <w:ind w:firstLine="567"/>
        <w:jc w:val="both"/>
        <w:rPr>
          <w:sz w:val="24"/>
        </w:rPr>
      </w:pPr>
      <w:r w:rsidRPr="00C66578">
        <w:rPr>
          <w:sz w:val="24"/>
        </w:rPr>
        <w:t xml:space="preserve">(2) </w:t>
      </w:r>
      <w:proofErr w:type="spellStart"/>
      <w:r w:rsidRPr="00C66578">
        <w:rPr>
          <w:sz w:val="24"/>
        </w:rPr>
        <w:t>Ghi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tên</w:t>
      </w:r>
      <w:proofErr w:type="spellEnd"/>
      <w:r w:rsidRPr="00C66578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án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nhân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dân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đã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ra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bản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án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đó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theo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cách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ghi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hướng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dẫn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tại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điểm</w:t>
      </w:r>
      <w:proofErr w:type="spellEnd"/>
      <w:r w:rsidRPr="00C66578">
        <w:rPr>
          <w:sz w:val="24"/>
        </w:rPr>
        <w:t xml:space="preserve"> (1).</w:t>
      </w:r>
    </w:p>
    <w:p w:rsidR="007C4595" w:rsidRPr="00C66578" w:rsidRDefault="007C4595" w:rsidP="007C4595">
      <w:pPr>
        <w:widowControl w:val="0"/>
        <w:ind w:firstLine="567"/>
        <w:jc w:val="both"/>
        <w:rPr>
          <w:sz w:val="24"/>
        </w:rPr>
      </w:pPr>
      <w:r>
        <w:rPr>
          <w:spacing w:val="-2"/>
          <w:sz w:val="24"/>
        </w:rPr>
        <w:t>(</w:t>
      </w:r>
      <w:r w:rsidRPr="00B662A3">
        <w:rPr>
          <w:spacing w:val="-2"/>
          <w:sz w:val="24"/>
        </w:rPr>
        <w:t xml:space="preserve">3) </w:t>
      </w:r>
      <w:proofErr w:type="spellStart"/>
      <w:r>
        <w:rPr>
          <w:spacing w:val="-2"/>
          <w:sz w:val="24"/>
        </w:rPr>
        <w:t>Tuy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từng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trường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hợp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mà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ghi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cụ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thể</w:t>
      </w:r>
      <w:proofErr w:type="spellEnd"/>
      <w:r>
        <w:rPr>
          <w:spacing w:val="-2"/>
          <w:sz w:val="24"/>
        </w:rPr>
        <w:t xml:space="preserve"> “</w:t>
      </w:r>
      <w:proofErr w:type="spellStart"/>
      <w:r>
        <w:rPr>
          <w:spacing w:val="-2"/>
          <w:sz w:val="24"/>
        </w:rPr>
        <w:t>lỗi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rõ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ràng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về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chính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tả</w:t>
      </w:r>
      <w:proofErr w:type="spellEnd"/>
      <w:r>
        <w:rPr>
          <w:spacing w:val="-2"/>
          <w:sz w:val="24"/>
        </w:rPr>
        <w:t>”, “</w:t>
      </w:r>
      <w:proofErr w:type="spellStart"/>
      <w:r>
        <w:rPr>
          <w:spacing w:val="-2"/>
          <w:sz w:val="24"/>
        </w:rPr>
        <w:t>nhầm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lẫn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về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số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liệu</w:t>
      </w:r>
      <w:proofErr w:type="spellEnd"/>
      <w:r>
        <w:rPr>
          <w:spacing w:val="-2"/>
          <w:sz w:val="24"/>
        </w:rPr>
        <w:t xml:space="preserve">” </w:t>
      </w:r>
      <w:proofErr w:type="spellStart"/>
      <w:r>
        <w:rPr>
          <w:spacing w:val="-2"/>
          <w:sz w:val="24"/>
        </w:rPr>
        <w:t>hoặc</w:t>
      </w:r>
      <w:proofErr w:type="spellEnd"/>
      <w:r>
        <w:rPr>
          <w:spacing w:val="-2"/>
          <w:sz w:val="24"/>
        </w:rPr>
        <w:t xml:space="preserve"> “</w:t>
      </w:r>
      <w:proofErr w:type="spellStart"/>
      <w:r>
        <w:rPr>
          <w:spacing w:val="-2"/>
          <w:sz w:val="24"/>
        </w:rPr>
        <w:t>tính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toán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sai</w:t>
      </w:r>
      <w:proofErr w:type="spellEnd"/>
      <w:r>
        <w:rPr>
          <w:spacing w:val="-2"/>
          <w:sz w:val="24"/>
        </w:rPr>
        <w:t>”.</w:t>
      </w:r>
    </w:p>
    <w:p w:rsidR="007C4595" w:rsidRPr="00C66578" w:rsidRDefault="007C4595" w:rsidP="007C4595">
      <w:pPr>
        <w:widowControl w:val="0"/>
        <w:ind w:firstLine="567"/>
        <w:jc w:val="both"/>
        <w:rPr>
          <w:sz w:val="24"/>
        </w:rPr>
      </w:pPr>
      <w:r w:rsidRPr="00C66578">
        <w:rPr>
          <w:sz w:val="24"/>
        </w:rPr>
        <w:t>(</w:t>
      </w:r>
      <w:r>
        <w:rPr>
          <w:sz w:val="24"/>
        </w:rPr>
        <w:t>4</w:t>
      </w:r>
      <w:r w:rsidRPr="00C66578">
        <w:rPr>
          <w:sz w:val="24"/>
        </w:rPr>
        <w:t>)</w:t>
      </w:r>
      <w:proofErr w:type="spellStart"/>
      <w:r w:rsidRPr="00C66578">
        <w:rPr>
          <w:sz w:val="24"/>
        </w:rPr>
        <w:t>Trích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lại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nguyên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văn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phần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nội</w:t>
      </w:r>
      <w:proofErr w:type="spellEnd"/>
      <w:r w:rsidRPr="00C66578">
        <w:rPr>
          <w:sz w:val="24"/>
        </w:rPr>
        <w:t xml:space="preserve"> dung </w:t>
      </w:r>
      <w:proofErr w:type="spellStart"/>
      <w:r w:rsidRPr="00C66578">
        <w:rPr>
          <w:sz w:val="24"/>
        </w:rPr>
        <w:t>bản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án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phát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hiện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có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sai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sót</w:t>
      </w:r>
      <w:proofErr w:type="spellEnd"/>
      <w:r w:rsidRPr="00C66578">
        <w:rPr>
          <w:sz w:val="24"/>
        </w:rPr>
        <w:t xml:space="preserve">, </w:t>
      </w:r>
      <w:proofErr w:type="spellStart"/>
      <w:r w:rsidRPr="00C66578">
        <w:rPr>
          <w:sz w:val="24"/>
        </w:rPr>
        <w:t>nhầm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lẫn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cần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sửa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chữa</w:t>
      </w:r>
      <w:proofErr w:type="spellEnd"/>
      <w:r w:rsidRPr="00C66578">
        <w:rPr>
          <w:sz w:val="24"/>
        </w:rPr>
        <w:t xml:space="preserve">, </w:t>
      </w:r>
      <w:proofErr w:type="spellStart"/>
      <w:r w:rsidRPr="00C66578">
        <w:rPr>
          <w:sz w:val="24"/>
        </w:rPr>
        <w:t>bổ</w:t>
      </w:r>
      <w:proofErr w:type="spellEnd"/>
      <w:r w:rsidRPr="00C66578">
        <w:rPr>
          <w:sz w:val="24"/>
        </w:rPr>
        <w:t xml:space="preserve"> sung.</w:t>
      </w:r>
    </w:p>
    <w:p w:rsidR="007C4595" w:rsidRPr="00C66578" w:rsidRDefault="007C4595" w:rsidP="007C4595">
      <w:pPr>
        <w:widowControl w:val="0"/>
        <w:ind w:firstLine="567"/>
        <w:jc w:val="both"/>
        <w:rPr>
          <w:sz w:val="24"/>
        </w:rPr>
      </w:pPr>
      <w:r w:rsidRPr="00C66578">
        <w:rPr>
          <w:sz w:val="24"/>
        </w:rPr>
        <w:t>(</w:t>
      </w:r>
      <w:r>
        <w:rPr>
          <w:sz w:val="24"/>
        </w:rPr>
        <w:t>5</w:t>
      </w:r>
      <w:r w:rsidRPr="00C66578">
        <w:rPr>
          <w:sz w:val="24"/>
        </w:rPr>
        <w:t xml:space="preserve">) </w:t>
      </w:r>
      <w:proofErr w:type="spellStart"/>
      <w:r w:rsidRPr="00C66578">
        <w:rPr>
          <w:sz w:val="24"/>
        </w:rPr>
        <w:t>Ghi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đầy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đủ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nội</w:t>
      </w:r>
      <w:proofErr w:type="spellEnd"/>
      <w:r w:rsidRPr="00C66578">
        <w:rPr>
          <w:sz w:val="24"/>
        </w:rPr>
        <w:t xml:space="preserve"> dung </w:t>
      </w:r>
      <w:proofErr w:type="spellStart"/>
      <w:r w:rsidRPr="00C66578">
        <w:rPr>
          <w:sz w:val="24"/>
        </w:rPr>
        <w:t>cần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sửa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chữa</w:t>
      </w:r>
      <w:proofErr w:type="spellEnd"/>
      <w:r w:rsidRPr="00C66578">
        <w:rPr>
          <w:sz w:val="24"/>
        </w:rPr>
        <w:t xml:space="preserve">, </w:t>
      </w:r>
      <w:proofErr w:type="spellStart"/>
      <w:r w:rsidRPr="00C66578">
        <w:rPr>
          <w:sz w:val="24"/>
        </w:rPr>
        <w:t>bổ</w:t>
      </w:r>
      <w:proofErr w:type="spellEnd"/>
      <w:r w:rsidRPr="00C66578">
        <w:rPr>
          <w:sz w:val="24"/>
        </w:rPr>
        <w:t xml:space="preserve"> sung </w:t>
      </w:r>
      <w:proofErr w:type="spellStart"/>
      <w:r w:rsidRPr="00C66578">
        <w:rPr>
          <w:sz w:val="24"/>
        </w:rPr>
        <w:t>để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khắc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phục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sai</w:t>
      </w:r>
      <w:proofErr w:type="spellEnd"/>
      <w:r w:rsidRPr="00C66578">
        <w:rPr>
          <w:sz w:val="24"/>
        </w:rPr>
        <w:t xml:space="preserve"> </w:t>
      </w:r>
      <w:proofErr w:type="spellStart"/>
      <w:r w:rsidRPr="00C66578">
        <w:rPr>
          <w:sz w:val="24"/>
        </w:rPr>
        <w:t>sót</w:t>
      </w:r>
      <w:proofErr w:type="spellEnd"/>
      <w:r w:rsidRPr="00C66578">
        <w:rPr>
          <w:sz w:val="24"/>
        </w:rPr>
        <w:t>.</w:t>
      </w:r>
    </w:p>
    <w:p w:rsidR="007C4595" w:rsidRPr="00250CFE" w:rsidRDefault="007C4595" w:rsidP="007C4595">
      <w:pPr>
        <w:widowControl w:val="0"/>
        <w:ind w:firstLine="567"/>
        <w:jc w:val="both"/>
      </w:pPr>
      <w:r w:rsidRPr="00250CFE">
        <w:t xml:space="preserve">  </w:t>
      </w:r>
      <w:r w:rsidRPr="00250CFE">
        <w:tab/>
      </w:r>
    </w:p>
    <w:p w:rsidR="007D1286" w:rsidRDefault="007C4595" w:rsidP="007C4595">
      <w:r>
        <w:rPr>
          <w:bCs/>
          <w:i/>
          <w:iCs/>
        </w:rPr>
        <w:br w:type="page"/>
      </w:r>
      <w:bookmarkStart w:id="0" w:name="_GoBack"/>
      <w:bookmarkEnd w:id="0"/>
    </w:p>
    <w:sectPr w:rsidR="007D1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95"/>
    <w:rsid w:val="007C4595"/>
    <w:rsid w:val="007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865591-1026-4BB9-A754-F7227EFA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45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7C4595"/>
    <w:pPr>
      <w:widowControl w:val="0"/>
      <w:jc w:val="center"/>
      <w:outlineLvl w:val="1"/>
    </w:pPr>
    <w:rPr>
      <w:b/>
      <w:bCs/>
      <w:iCs/>
      <w:caps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4595"/>
    <w:rPr>
      <w:rFonts w:ascii="Times New Roman" w:eastAsia="Times New Roman" w:hAnsi="Times New Roman" w:cs="Times New Roman"/>
      <w:b/>
      <w:bCs/>
      <w:iCs/>
      <w:caps/>
      <w:sz w:val="24"/>
      <w:szCs w:val="28"/>
      <w:lang w:val="nl-NL"/>
    </w:rPr>
  </w:style>
  <w:style w:type="paragraph" w:styleId="BodyTextIndent">
    <w:name w:val="Body Text Indent"/>
    <w:basedOn w:val="Normal"/>
    <w:link w:val="BodyTextIndentChar"/>
    <w:rsid w:val="007C4595"/>
    <w:pPr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C4595"/>
    <w:rPr>
      <w:rFonts w:ascii=".VnTime" w:eastAsia="Times New Roman" w:hAnsi=".VnTime" w:cs="Times New Roman"/>
      <w:i/>
      <w:i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2017-04-13T06:33:00Z</dcterms:created>
  <dcterms:modified xsi:type="dcterms:W3CDTF">2017-04-13T06:34:00Z</dcterms:modified>
</cp:coreProperties>
</file>